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51" w:rsidRPr="004155D2" w:rsidRDefault="004155D2" w:rsidP="004155D2">
      <w:pPr>
        <w:pStyle w:val="NoSpacing"/>
        <w:rPr>
          <w:rFonts w:ascii="Times New Roman" w:hAnsi="Times New Roman" w:cs="Times New Roman"/>
          <w:sz w:val="24"/>
          <w:szCs w:val="24"/>
        </w:rPr>
      </w:pPr>
      <w:r w:rsidRPr="004155D2">
        <w:rPr>
          <w:rFonts w:ascii="Times New Roman" w:hAnsi="Times New Roman" w:cs="Times New Roman"/>
          <w:sz w:val="24"/>
          <w:szCs w:val="24"/>
        </w:rPr>
        <w:t>Robert’s Rules of Order</w:t>
      </w:r>
    </w:p>
    <w:p w:rsidR="004155D2" w:rsidRDefault="004155D2" w:rsidP="004155D2">
      <w:pPr>
        <w:pStyle w:val="NoSpacing"/>
        <w:rPr>
          <w:rFonts w:ascii="Times New Roman" w:hAnsi="Times New Roman" w:cs="Times New Roman"/>
          <w:sz w:val="24"/>
          <w:szCs w:val="24"/>
        </w:rPr>
      </w:pPr>
    </w:p>
    <w:p w:rsidR="004155D2" w:rsidRDefault="004155D2" w:rsidP="004155D2">
      <w:pPr>
        <w:pStyle w:val="NoSpacing"/>
        <w:rPr>
          <w:rFonts w:ascii="Times New Roman" w:hAnsi="Times New Roman" w:cs="Times New Roman"/>
          <w:sz w:val="24"/>
          <w:szCs w:val="24"/>
        </w:rPr>
      </w:pPr>
      <w:r>
        <w:rPr>
          <w:rFonts w:ascii="Times New Roman" w:hAnsi="Times New Roman" w:cs="Times New Roman"/>
          <w:sz w:val="24"/>
          <w:szCs w:val="24"/>
        </w:rPr>
        <w:t xml:space="preserve">Amending the </w:t>
      </w:r>
      <w:r w:rsidRPr="004155D2">
        <w:rPr>
          <w:rFonts w:ascii="Times New Roman" w:hAnsi="Times New Roman" w:cs="Times New Roman"/>
          <w:sz w:val="24"/>
          <w:szCs w:val="24"/>
        </w:rPr>
        <w:t>Minute</w:t>
      </w:r>
      <w:r>
        <w:rPr>
          <w:rFonts w:ascii="Times New Roman" w:hAnsi="Times New Roman" w:cs="Times New Roman"/>
          <w:sz w:val="24"/>
          <w:szCs w:val="24"/>
        </w:rPr>
        <w:t>s</w:t>
      </w:r>
    </w:p>
    <w:p w:rsidR="004155D2" w:rsidRPr="004155D2" w:rsidRDefault="004155D2" w:rsidP="004155D2">
      <w:pPr>
        <w:pStyle w:val="NoSpacing"/>
        <w:rPr>
          <w:rFonts w:ascii="Times New Roman" w:hAnsi="Times New Roman" w:cs="Times New Roman"/>
          <w:sz w:val="24"/>
          <w:szCs w:val="24"/>
        </w:rPr>
      </w:pPr>
    </w:p>
    <w:p w:rsidR="004155D2" w:rsidRDefault="004155D2" w:rsidP="004155D2">
      <w:pPr>
        <w:pStyle w:val="NoSpacing"/>
        <w:rPr>
          <w:rFonts w:ascii="Times New Roman" w:hAnsi="Times New Roman" w:cs="Times New Roman"/>
          <w:sz w:val="24"/>
          <w:szCs w:val="24"/>
        </w:rPr>
      </w:pPr>
      <w:r>
        <w:rPr>
          <w:rFonts w:ascii="Times New Roman" w:hAnsi="Times New Roman" w:cs="Times New Roman"/>
          <w:sz w:val="24"/>
          <w:szCs w:val="24"/>
        </w:rPr>
        <w:t xml:space="preserve">Minutes have been previously covered in past articles (see Minute Taking from E-News March 2012, Issue no. 34 and Minute Acceptance April 2012, Issue no. 35).  However, one element that was not covered was the act of changing the minutes in the minute book.  </w:t>
      </w:r>
    </w:p>
    <w:p w:rsidR="00E906B4" w:rsidRDefault="00E906B4" w:rsidP="004155D2">
      <w:pPr>
        <w:pStyle w:val="NoSpacing"/>
        <w:rPr>
          <w:rFonts w:ascii="Times New Roman" w:hAnsi="Times New Roman" w:cs="Times New Roman"/>
          <w:sz w:val="24"/>
          <w:szCs w:val="24"/>
        </w:rPr>
      </w:pPr>
    </w:p>
    <w:p w:rsidR="0055788B" w:rsidRDefault="0055788B" w:rsidP="004155D2">
      <w:pPr>
        <w:pStyle w:val="NoSpacing"/>
        <w:rPr>
          <w:rFonts w:ascii="Times New Roman" w:hAnsi="Times New Roman" w:cs="Times New Roman"/>
          <w:sz w:val="24"/>
          <w:szCs w:val="24"/>
        </w:rPr>
      </w:pPr>
      <w:r w:rsidRPr="009D55A2">
        <w:rPr>
          <w:rFonts w:ascii="Times New Roman" w:hAnsi="Times New Roman" w:cs="Times New Roman"/>
          <w:i/>
          <w:sz w:val="24"/>
          <w:szCs w:val="24"/>
        </w:rPr>
        <w:t>Robert’s</w:t>
      </w:r>
      <w:r>
        <w:rPr>
          <w:rFonts w:ascii="Times New Roman" w:hAnsi="Times New Roman" w:cs="Times New Roman"/>
          <w:sz w:val="24"/>
          <w:szCs w:val="24"/>
        </w:rPr>
        <w:t xml:space="preserve"> says this about correcting adopted minutes:</w:t>
      </w:r>
    </w:p>
    <w:p w:rsidR="0055788B" w:rsidRDefault="0055788B" w:rsidP="004155D2">
      <w:pPr>
        <w:pStyle w:val="NoSpacing"/>
        <w:rPr>
          <w:rFonts w:ascii="Times New Roman" w:hAnsi="Times New Roman" w:cs="Times New Roman"/>
          <w:sz w:val="24"/>
          <w:szCs w:val="24"/>
        </w:rPr>
      </w:pPr>
    </w:p>
    <w:p w:rsidR="0055788B" w:rsidRDefault="0055788B" w:rsidP="0055788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If the existence of an error or material omission in the minutes becomes reasonably established after their approval – even many years later – the minutes can then be corrected by means of the motion to </w:t>
      </w:r>
      <w:r>
        <w:rPr>
          <w:rFonts w:ascii="Times New Roman" w:hAnsi="Times New Roman" w:cs="Times New Roman"/>
          <w:i/>
          <w:sz w:val="24"/>
          <w:szCs w:val="24"/>
        </w:rPr>
        <w:t>Amend Something Previously Adopted</w:t>
      </w:r>
      <w:r>
        <w:rPr>
          <w:rFonts w:ascii="Times New Roman" w:hAnsi="Times New Roman" w:cs="Times New Roman"/>
          <w:sz w:val="24"/>
          <w:szCs w:val="24"/>
        </w:rPr>
        <w:t xml:space="preserve"> (35), which requires a two-thirds vote, or a majority vote with notice, or the vote of a majority of the entire membership, or unanimous consent. (§ 48, p. 475)</w:t>
      </w:r>
    </w:p>
    <w:p w:rsidR="0055788B" w:rsidRPr="0055788B" w:rsidRDefault="0055788B" w:rsidP="004155D2">
      <w:pPr>
        <w:pStyle w:val="NoSpacing"/>
        <w:rPr>
          <w:rFonts w:ascii="Times New Roman" w:hAnsi="Times New Roman" w:cs="Times New Roman"/>
          <w:sz w:val="24"/>
          <w:szCs w:val="24"/>
        </w:rPr>
      </w:pPr>
    </w:p>
    <w:p w:rsidR="00D55E03" w:rsidRDefault="0055788B" w:rsidP="004155D2">
      <w:pPr>
        <w:pStyle w:val="NoSpacing"/>
        <w:rPr>
          <w:rFonts w:ascii="Times New Roman" w:hAnsi="Times New Roman" w:cs="Times New Roman"/>
          <w:sz w:val="24"/>
          <w:szCs w:val="24"/>
        </w:rPr>
      </w:pPr>
      <w:r>
        <w:rPr>
          <w:rFonts w:ascii="Times New Roman" w:hAnsi="Times New Roman" w:cs="Times New Roman"/>
          <w:sz w:val="24"/>
          <w:szCs w:val="24"/>
        </w:rPr>
        <w:t>Another instance where adopted minutes may need to be corrected is if a motion was repealed</w:t>
      </w:r>
      <w:r w:rsidR="004E4103">
        <w:rPr>
          <w:rFonts w:ascii="Times New Roman" w:hAnsi="Times New Roman" w:cs="Times New Roman"/>
          <w:sz w:val="24"/>
          <w:szCs w:val="24"/>
        </w:rPr>
        <w:t xml:space="preserve"> (also known as rescinded or annulled)</w:t>
      </w:r>
      <w:r>
        <w:rPr>
          <w:rFonts w:ascii="Times New Roman" w:hAnsi="Times New Roman" w:cs="Times New Roman"/>
          <w:sz w:val="24"/>
          <w:szCs w:val="24"/>
        </w:rPr>
        <w:t xml:space="preserve">.  </w:t>
      </w:r>
      <w:r w:rsidR="00D55E03">
        <w:rPr>
          <w:rFonts w:ascii="Times New Roman" w:hAnsi="Times New Roman" w:cs="Times New Roman"/>
          <w:sz w:val="24"/>
          <w:szCs w:val="24"/>
        </w:rPr>
        <w:t>In these cases, the “old” minutes do not need to be altered because the “new” min</w:t>
      </w:r>
      <w:r w:rsidR="009D55A2">
        <w:rPr>
          <w:rFonts w:ascii="Times New Roman" w:hAnsi="Times New Roman" w:cs="Times New Roman"/>
          <w:sz w:val="24"/>
          <w:szCs w:val="24"/>
        </w:rPr>
        <w:t>utes will reflect the changes; although my recommendation is to make a cross reference to the “new” minutes in the margin of the “old” minutes.</w:t>
      </w:r>
    </w:p>
    <w:p w:rsidR="00D55E03" w:rsidRDefault="00D55E03" w:rsidP="004155D2">
      <w:pPr>
        <w:pStyle w:val="NoSpacing"/>
        <w:rPr>
          <w:rFonts w:ascii="Times New Roman" w:hAnsi="Times New Roman" w:cs="Times New Roman"/>
          <w:sz w:val="24"/>
          <w:szCs w:val="24"/>
        </w:rPr>
      </w:pPr>
    </w:p>
    <w:p w:rsidR="0055788B" w:rsidRDefault="009D55A2" w:rsidP="004155D2">
      <w:pPr>
        <w:pStyle w:val="NoSpacing"/>
        <w:rPr>
          <w:rFonts w:ascii="Times New Roman" w:hAnsi="Times New Roman" w:cs="Times New Roman"/>
          <w:sz w:val="24"/>
          <w:szCs w:val="24"/>
        </w:rPr>
      </w:pPr>
      <w:r>
        <w:rPr>
          <w:rFonts w:ascii="Times New Roman" w:hAnsi="Times New Roman" w:cs="Times New Roman"/>
          <w:sz w:val="24"/>
          <w:szCs w:val="24"/>
        </w:rPr>
        <w:t>There is an exception, h</w:t>
      </w:r>
      <w:r w:rsidR="00D55E03">
        <w:rPr>
          <w:rFonts w:ascii="Times New Roman" w:hAnsi="Times New Roman" w:cs="Times New Roman"/>
          <w:sz w:val="24"/>
          <w:szCs w:val="24"/>
        </w:rPr>
        <w:t>owever</w:t>
      </w:r>
      <w:r>
        <w:rPr>
          <w:rFonts w:ascii="Times New Roman" w:hAnsi="Times New Roman" w:cs="Times New Roman"/>
          <w:sz w:val="24"/>
          <w:szCs w:val="24"/>
        </w:rPr>
        <w:t xml:space="preserve"> and this is</w:t>
      </w:r>
      <w:r w:rsidR="00D55E03">
        <w:rPr>
          <w:rFonts w:ascii="Times New Roman" w:hAnsi="Times New Roman" w:cs="Times New Roman"/>
          <w:sz w:val="24"/>
          <w:szCs w:val="24"/>
        </w:rPr>
        <w:t xml:space="preserve"> if the motion is made to </w:t>
      </w:r>
      <w:r w:rsidR="00D55E03">
        <w:rPr>
          <w:rFonts w:ascii="Times New Roman" w:hAnsi="Times New Roman" w:cs="Times New Roman"/>
          <w:i/>
          <w:sz w:val="24"/>
          <w:szCs w:val="24"/>
        </w:rPr>
        <w:t>Rescind and Expunge from the Minutes</w:t>
      </w:r>
      <w:r w:rsidR="00D55E03">
        <w:rPr>
          <w:rFonts w:ascii="Times New Roman" w:hAnsi="Times New Roman" w:cs="Times New Roman"/>
          <w:sz w:val="24"/>
          <w:szCs w:val="24"/>
        </w:rPr>
        <w:t xml:space="preserve"> (which is rare and requires a majority vote of the entire governing body</w:t>
      </w:r>
      <w:r>
        <w:rPr>
          <w:rFonts w:ascii="Times New Roman" w:hAnsi="Times New Roman" w:cs="Times New Roman"/>
          <w:sz w:val="24"/>
          <w:szCs w:val="24"/>
        </w:rPr>
        <w:t xml:space="preserve">, </w:t>
      </w:r>
      <w:r w:rsidR="00D55E03">
        <w:rPr>
          <w:rFonts w:ascii="Times New Roman" w:hAnsi="Times New Roman" w:cs="Times New Roman"/>
          <w:sz w:val="24"/>
          <w:szCs w:val="24"/>
        </w:rPr>
        <w:t>not just those present)</w:t>
      </w:r>
      <w:r>
        <w:rPr>
          <w:rFonts w:ascii="Times New Roman" w:hAnsi="Times New Roman" w:cs="Times New Roman"/>
          <w:sz w:val="24"/>
          <w:szCs w:val="24"/>
        </w:rPr>
        <w:t xml:space="preserve">.  According to </w:t>
      </w:r>
      <w:r w:rsidRPr="009D55A2">
        <w:rPr>
          <w:rFonts w:ascii="Times New Roman" w:hAnsi="Times New Roman" w:cs="Times New Roman"/>
          <w:i/>
          <w:sz w:val="24"/>
          <w:szCs w:val="24"/>
        </w:rPr>
        <w:t>Robert’s</w:t>
      </w:r>
      <w:r>
        <w:rPr>
          <w:rFonts w:ascii="Times New Roman" w:hAnsi="Times New Roman" w:cs="Times New Roman"/>
          <w:sz w:val="24"/>
          <w:szCs w:val="24"/>
        </w:rPr>
        <w:t xml:space="preserve"> </w:t>
      </w:r>
      <w:r w:rsidR="00D55E03">
        <w:rPr>
          <w:rFonts w:ascii="Times New Roman" w:hAnsi="Times New Roman" w:cs="Times New Roman"/>
          <w:sz w:val="24"/>
          <w:szCs w:val="24"/>
        </w:rPr>
        <w:t xml:space="preserve">the recorder “draws a single line through or </w:t>
      </w:r>
      <w:r>
        <w:rPr>
          <w:rFonts w:ascii="Times New Roman" w:hAnsi="Times New Roman" w:cs="Times New Roman"/>
          <w:sz w:val="24"/>
          <w:szCs w:val="24"/>
        </w:rPr>
        <w:t>around</w:t>
      </w:r>
      <w:r w:rsidR="00D55E03">
        <w:rPr>
          <w:rFonts w:ascii="Times New Roman" w:hAnsi="Times New Roman" w:cs="Times New Roman"/>
          <w:sz w:val="24"/>
          <w:szCs w:val="24"/>
        </w:rPr>
        <w:t xml:space="preserve"> the offending words in the minutes, and </w:t>
      </w:r>
      <w:r>
        <w:rPr>
          <w:rFonts w:ascii="Times New Roman" w:hAnsi="Times New Roman" w:cs="Times New Roman"/>
          <w:sz w:val="24"/>
          <w:szCs w:val="24"/>
        </w:rPr>
        <w:t>writes</w:t>
      </w:r>
      <w:r w:rsidR="00D55E03">
        <w:rPr>
          <w:rFonts w:ascii="Times New Roman" w:hAnsi="Times New Roman" w:cs="Times New Roman"/>
          <w:sz w:val="24"/>
          <w:szCs w:val="24"/>
        </w:rPr>
        <w:t xml:space="preserve"> across them the words, ‘Rescinded and Ordered Expunged,’ with the date and his signature.  In the recorded </w:t>
      </w:r>
      <w:r>
        <w:rPr>
          <w:rFonts w:ascii="Times New Roman" w:hAnsi="Times New Roman" w:cs="Times New Roman"/>
          <w:sz w:val="24"/>
          <w:szCs w:val="24"/>
        </w:rPr>
        <w:t>minutes</w:t>
      </w:r>
      <w:r w:rsidR="00D55E03">
        <w:rPr>
          <w:rFonts w:ascii="Times New Roman" w:hAnsi="Times New Roman" w:cs="Times New Roman"/>
          <w:sz w:val="24"/>
          <w:szCs w:val="24"/>
        </w:rPr>
        <w:t xml:space="preserve"> the words that are expunged must not be blotted or cut out so that they cannot be read, since this would make it impossible to verify whether more was expunged than ordered.  In any published record of the proceedings, the expunged material is omitted.”</w:t>
      </w:r>
      <w:r>
        <w:rPr>
          <w:rFonts w:ascii="Times New Roman" w:hAnsi="Times New Roman" w:cs="Times New Roman"/>
          <w:sz w:val="24"/>
          <w:szCs w:val="24"/>
        </w:rPr>
        <w:t xml:space="preserve"> (§ 36, p. 310)</w:t>
      </w:r>
    </w:p>
    <w:p w:rsidR="009D55A2" w:rsidRDefault="009D55A2" w:rsidP="004155D2">
      <w:pPr>
        <w:pStyle w:val="NoSpacing"/>
        <w:rPr>
          <w:rFonts w:ascii="Times New Roman" w:hAnsi="Times New Roman" w:cs="Times New Roman"/>
          <w:sz w:val="24"/>
          <w:szCs w:val="24"/>
        </w:rPr>
      </w:pPr>
    </w:p>
    <w:p w:rsidR="009D55A2" w:rsidRPr="00D55E03" w:rsidRDefault="00BC265F" w:rsidP="004155D2">
      <w:pPr>
        <w:pStyle w:val="NoSpacing"/>
        <w:rPr>
          <w:rFonts w:ascii="Times New Roman" w:hAnsi="Times New Roman" w:cs="Times New Roman"/>
          <w:sz w:val="24"/>
          <w:szCs w:val="24"/>
        </w:rPr>
      </w:pPr>
      <w:r>
        <w:rPr>
          <w:rFonts w:ascii="Times New Roman" w:hAnsi="Times New Roman" w:cs="Times New Roman"/>
          <w:sz w:val="24"/>
          <w:szCs w:val="24"/>
        </w:rPr>
        <w:t>Next month:  the phrase that pays, words to use when making different motions.</w:t>
      </w:r>
      <w:bookmarkStart w:id="0" w:name="_GoBack"/>
      <w:bookmarkEnd w:id="0"/>
    </w:p>
    <w:sectPr w:rsidR="009D55A2" w:rsidRPr="00D55E03" w:rsidSect="00E10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D2"/>
    <w:rsid w:val="000E46E1"/>
    <w:rsid w:val="004155D2"/>
    <w:rsid w:val="004E4103"/>
    <w:rsid w:val="0055788B"/>
    <w:rsid w:val="009D55A2"/>
    <w:rsid w:val="00BC265F"/>
    <w:rsid w:val="00D55E03"/>
    <w:rsid w:val="00E10151"/>
    <w:rsid w:val="00E90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6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D087B033</Template>
  <TotalTime>35</TotalTime>
  <Pages>1</Pages>
  <Words>325</Words>
  <Characters>1585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Norris</dc:creator>
  <cp:lastModifiedBy>Margaret Norris</cp:lastModifiedBy>
  <cp:revision>1</cp:revision>
  <dcterms:created xsi:type="dcterms:W3CDTF">2012-09-13T19:00:00Z</dcterms:created>
  <dcterms:modified xsi:type="dcterms:W3CDTF">2012-09-13T19:36:00Z</dcterms:modified>
</cp:coreProperties>
</file>